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0CC" w:rsidRPr="00C800CC" w:rsidRDefault="00C800C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800CC">
        <w:rPr>
          <w:rFonts w:ascii="Times New Roman" w:hAnsi="Times New Roman" w:cs="Times New Roman"/>
          <w:sz w:val="28"/>
          <w:szCs w:val="28"/>
          <w:lang w:val="kk-KZ"/>
        </w:rPr>
        <w:t xml:space="preserve">Тақырып 8. </w:t>
      </w:r>
    </w:p>
    <w:p w:rsidR="004E5377" w:rsidRDefault="00C800CC" w:rsidP="00254965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800CC">
        <w:rPr>
          <w:rFonts w:ascii="Times New Roman" w:hAnsi="Times New Roman" w:cs="Times New Roman"/>
          <w:sz w:val="28"/>
          <w:szCs w:val="28"/>
          <w:lang w:val="kk-KZ"/>
        </w:rPr>
        <w:t xml:space="preserve">Мемелекеттік несие: ұғымы, нысаны және әдістері. </w:t>
      </w:r>
      <w:r w:rsidRPr="007F319E">
        <w:rPr>
          <w:rFonts w:ascii="Times New Roman" w:hAnsi="Times New Roman" w:cs="Times New Roman"/>
          <w:sz w:val="28"/>
          <w:szCs w:val="28"/>
          <w:lang w:val="kk-KZ"/>
        </w:rPr>
        <w:t>Қазақстанның мемлекеттік борышы</w:t>
      </w:r>
      <w:r w:rsidR="001372B0" w:rsidRPr="007F319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372B0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254965" w:rsidRPr="00254965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254965">
        <w:rPr>
          <w:sz w:val="28"/>
          <w:szCs w:val="28"/>
          <w:lang w:val="kk-KZ"/>
        </w:rPr>
        <w:t>Мемлекеттік-кредиттік қатынастарды қаржылық қатынастар</w:t>
      </w:r>
      <w:r>
        <w:rPr>
          <w:sz w:val="28"/>
          <w:szCs w:val="28"/>
          <w:lang w:val="kk-KZ"/>
        </w:rPr>
        <w:t>ғ</w:t>
      </w:r>
      <w:r w:rsidRPr="00254965">
        <w:rPr>
          <w:sz w:val="28"/>
          <w:szCs w:val="28"/>
          <w:lang w:val="kk-KZ"/>
        </w:rPr>
        <w:t>а неге жатқызады?</w:t>
      </w:r>
    </w:p>
    <w:p w:rsidR="007F319E" w:rsidRPr="007F319E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AA21D4">
        <w:rPr>
          <w:sz w:val="28"/>
          <w:szCs w:val="28"/>
        </w:rPr>
        <w:t>Мемлекетте</w:t>
      </w:r>
      <w:proofErr w:type="spellEnd"/>
      <w:r w:rsidRPr="00AA21D4">
        <w:rPr>
          <w:sz w:val="28"/>
          <w:szCs w:val="28"/>
        </w:rPr>
        <w:t xml:space="preserve"> қандай </w:t>
      </w:r>
      <w:proofErr w:type="spellStart"/>
      <w:r w:rsidRPr="00AA21D4">
        <w:rPr>
          <w:sz w:val="28"/>
          <w:szCs w:val="28"/>
        </w:rPr>
        <w:t>кредиттік</w:t>
      </w:r>
      <w:proofErr w:type="spellEnd"/>
      <w:r w:rsidRPr="00AA21D4">
        <w:rPr>
          <w:sz w:val="28"/>
          <w:szCs w:val="28"/>
        </w:rPr>
        <w:t xml:space="preserve"> қатынастар </w:t>
      </w:r>
      <w:proofErr w:type="spellStart"/>
      <w:r w:rsidRPr="00AA21D4">
        <w:rPr>
          <w:sz w:val="28"/>
          <w:szCs w:val="28"/>
        </w:rPr>
        <w:t>пайда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болады</w:t>
      </w:r>
      <w:proofErr w:type="spellEnd"/>
      <w:r w:rsidRPr="00AA21D4">
        <w:rPr>
          <w:sz w:val="28"/>
          <w:szCs w:val="28"/>
        </w:rPr>
        <w:t xml:space="preserve">? </w:t>
      </w:r>
      <w:r w:rsidR="007F319E">
        <w:rPr>
          <w:sz w:val="28"/>
          <w:szCs w:val="28"/>
          <w:lang w:val="kk-KZ"/>
        </w:rPr>
        <w:t xml:space="preserve"> </w:t>
      </w:r>
    </w:p>
    <w:p w:rsidR="00254965" w:rsidRPr="00AA21D4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AA21D4">
        <w:rPr>
          <w:sz w:val="28"/>
          <w:szCs w:val="28"/>
        </w:rPr>
        <w:t>Мем</w:t>
      </w:r>
      <w:proofErr w:type="spellEnd"/>
      <w:r>
        <w:rPr>
          <w:sz w:val="28"/>
          <w:szCs w:val="28"/>
          <w:lang w:val="kk-KZ"/>
        </w:rPr>
        <w:t>л</w:t>
      </w:r>
      <w:proofErr w:type="spellStart"/>
      <w:r w:rsidRPr="00AA21D4">
        <w:rPr>
          <w:sz w:val="28"/>
          <w:szCs w:val="28"/>
        </w:rPr>
        <w:t>екеттік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кредитті</w:t>
      </w:r>
      <w:proofErr w:type="spellEnd"/>
      <w:r>
        <w:rPr>
          <w:sz w:val="28"/>
          <w:szCs w:val="28"/>
          <w:lang w:val="kk-KZ"/>
        </w:rPr>
        <w:t>ң</w:t>
      </w:r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функцияларын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баянда</w:t>
      </w:r>
      <w:proofErr w:type="spellEnd"/>
      <w:r>
        <w:rPr>
          <w:sz w:val="28"/>
          <w:szCs w:val="28"/>
          <w:lang w:val="kk-KZ"/>
        </w:rPr>
        <w:t>ң</w:t>
      </w:r>
      <w:r w:rsidRPr="00AA21D4">
        <w:rPr>
          <w:sz w:val="28"/>
          <w:szCs w:val="28"/>
        </w:rPr>
        <w:t>дар.</w:t>
      </w:r>
    </w:p>
    <w:p w:rsidR="00254965" w:rsidRPr="00AA21D4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AA21D4">
        <w:rPr>
          <w:sz w:val="28"/>
          <w:szCs w:val="28"/>
        </w:rPr>
        <w:t>Ме</w:t>
      </w:r>
      <w:proofErr w:type="spellEnd"/>
      <w:r>
        <w:rPr>
          <w:sz w:val="28"/>
          <w:szCs w:val="28"/>
          <w:lang w:val="kk-KZ"/>
        </w:rPr>
        <w:t>м</w:t>
      </w:r>
      <w:proofErr w:type="spellStart"/>
      <w:r w:rsidRPr="00AA21D4">
        <w:rPr>
          <w:sz w:val="28"/>
          <w:szCs w:val="28"/>
        </w:rPr>
        <w:t>лекеттік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кредитті</w:t>
      </w:r>
      <w:proofErr w:type="spellEnd"/>
      <w:r>
        <w:rPr>
          <w:sz w:val="28"/>
          <w:szCs w:val="28"/>
          <w:lang w:val="kk-KZ"/>
        </w:rPr>
        <w:t>ң</w:t>
      </w:r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нысандарын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атап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шы</w:t>
      </w:r>
      <w:proofErr w:type="spellEnd"/>
      <w:r>
        <w:rPr>
          <w:sz w:val="28"/>
          <w:szCs w:val="28"/>
          <w:lang w:val="kk-KZ"/>
        </w:rPr>
        <w:t>ғ</w:t>
      </w:r>
      <w:proofErr w:type="spellStart"/>
      <w:r w:rsidRPr="00AA21D4">
        <w:rPr>
          <w:sz w:val="28"/>
          <w:szCs w:val="28"/>
        </w:rPr>
        <w:t>ындар</w:t>
      </w:r>
      <w:proofErr w:type="spellEnd"/>
      <w:r w:rsidRPr="00AA21D4">
        <w:rPr>
          <w:sz w:val="28"/>
          <w:szCs w:val="28"/>
        </w:rPr>
        <w:t xml:space="preserve"> және </w:t>
      </w:r>
      <w:proofErr w:type="spellStart"/>
      <w:proofErr w:type="gramStart"/>
      <w:r w:rsidRPr="00AA21D4">
        <w:rPr>
          <w:sz w:val="28"/>
          <w:szCs w:val="28"/>
        </w:rPr>
        <w:t>олар</w:t>
      </w:r>
      <w:proofErr w:type="spellEnd"/>
      <w:proofErr w:type="gramEnd"/>
      <w:r>
        <w:rPr>
          <w:sz w:val="28"/>
          <w:szCs w:val="28"/>
          <w:lang w:val="kk-KZ"/>
        </w:rPr>
        <w:t>ғ</w:t>
      </w:r>
      <w:r w:rsidRPr="00AA21D4">
        <w:rPr>
          <w:sz w:val="28"/>
          <w:szCs w:val="28"/>
        </w:rPr>
        <w:t xml:space="preserve">а қысқаша </w:t>
      </w:r>
      <w:proofErr w:type="spellStart"/>
      <w:r w:rsidRPr="00AA21D4">
        <w:rPr>
          <w:sz w:val="28"/>
          <w:szCs w:val="28"/>
        </w:rPr>
        <w:t>сипаттама</w:t>
      </w:r>
      <w:proofErr w:type="spellEnd"/>
      <w:r w:rsidRPr="00AA21D4">
        <w:rPr>
          <w:sz w:val="28"/>
          <w:szCs w:val="28"/>
        </w:rPr>
        <w:t xml:space="preserve"> </w:t>
      </w:r>
      <w:proofErr w:type="spellStart"/>
      <w:r w:rsidRPr="00AA21D4">
        <w:rPr>
          <w:sz w:val="28"/>
          <w:szCs w:val="28"/>
        </w:rPr>
        <w:t>бері</w:t>
      </w:r>
      <w:proofErr w:type="spellEnd"/>
      <w:r>
        <w:rPr>
          <w:sz w:val="28"/>
          <w:szCs w:val="28"/>
          <w:lang w:val="kk-KZ"/>
        </w:rPr>
        <w:t>ң</w:t>
      </w:r>
      <w:r w:rsidRPr="00AA21D4">
        <w:rPr>
          <w:sz w:val="28"/>
          <w:szCs w:val="28"/>
        </w:rPr>
        <w:t>дер.</w:t>
      </w:r>
    </w:p>
    <w:p w:rsidR="007F319E" w:rsidRPr="007F319E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AA21D4">
        <w:rPr>
          <w:sz w:val="28"/>
          <w:szCs w:val="28"/>
        </w:rPr>
        <w:t>Мемлекеттік-кредиттік</w:t>
      </w:r>
      <w:proofErr w:type="spellEnd"/>
      <w:r w:rsidRPr="00AA21D4">
        <w:rPr>
          <w:sz w:val="28"/>
          <w:szCs w:val="28"/>
        </w:rPr>
        <w:t xml:space="preserve"> қатынастарда қандай әдістер қолданылады?</w:t>
      </w:r>
    </w:p>
    <w:p w:rsidR="007F319E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7F319E">
        <w:rPr>
          <w:sz w:val="28"/>
          <w:szCs w:val="28"/>
          <w:lang w:val="kk-KZ"/>
        </w:rPr>
        <w:t xml:space="preserve"> Халықаралық мемлекеттік кредиттің қажеттігін қандай факторлар тудырады?</w:t>
      </w:r>
    </w:p>
    <w:p w:rsidR="00254965" w:rsidRPr="007F319E" w:rsidRDefault="00254965" w:rsidP="00254965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7F319E">
        <w:rPr>
          <w:sz w:val="28"/>
          <w:szCs w:val="28"/>
          <w:lang w:val="kk-KZ"/>
        </w:rPr>
        <w:t xml:space="preserve"> Халықаралық мемлекеттік кредитте қандай нысандар пайдаланылады.</w:t>
      </w:r>
    </w:p>
    <w:p w:rsidR="00254965" w:rsidRPr="00254965" w:rsidRDefault="00254965" w:rsidP="00254965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254965" w:rsidRPr="00254965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67008"/>
    <w:multiLevelType w:val="hybridMultilevel"/>
    <w:tmpl w:val="5C22E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00CC"/>
    <w:rsid w:val="00041168"/>
    <w:rsid w:val="001372B0"/>
    <w:rsid w:val="001519A3"/>
    <w:rsid w:val="00254965"/>
    <w:rsid w:val="002B264D"/>
    <w:rsid w:val="002F2553"/>
    <w:rsid w:val="004014C0"/>
    <w:rsid w:val="00483E5E"/>
    <w:rsid w:val="004E5377"/>
    <w:rsid w:val="00580AD7"/>
    <w:rsid w:val="005F69A6"/>
    <w:rsid w:val="00717581"/>
    <w:rsid w:val="007F319E"/>
    <w:rsid w:val="00993AA5"/>
    <w:rsid w:val="00C12637"/>
    <w:rsid w:val="00C800CC"/>
    <w:rsid w:val="00D0680A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4965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2017-01-10T03:06:00Z</dcterms:created>
  <dcterms:modified xsi:type="dcterms:W3CDTF">2017-01-10T15:54:00Z</dcterms:modified>
</cp:coreProperties>
</file>